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5A5BEF">
        <w:rPr>
          <w:b/>
          <w:sz w:val="22"/>
          <w:szCs w:val="22"/>
        </w:rPr>
        <w:t>99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</w:t>
      </w:r>
      <w:r w:rsidR="005C68CD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3D63AF">
        <w:rPr>
          <w:b/>
          <w:bCs/>
          <w:sz w:val="22"/>
          <w:szCs w:val="22"/>
        </w:rPr>
        <w:t>1</w:t>
      </w:r>
      <w:r w:rsidR="005C68CD">
        <w:rPr>
          <w:b/>
          <w:bCs/>
          <w:sz w:val="22"/>
          <w:szCs w:val="22"/>
        </w:rPr>
        <w:t>7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F422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F42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EF4222" w:rsidRPr="00C101A6" w:rsidTr="00EF422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F42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F4222">
              <w:rPr>
                <w:color w:val="000000"/>
                <w:sz w:val="22"/>
                <w:szCs w:val="22"/>
                <w:lang w:eastAsia="en-US"/>
              </w:rPr>
              <w:t>36:15:5900015:17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EF4222">
              <w:rPr>
                <w:sz w:val="22"/>
                <w:szCs w:val="22"/>
                <w:lang w:eastAsia="en-US"/>
              </w:rPr>
              <w:t>559 644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4222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южная часть кадастрового квартала 36:15:5900015, из земель СХА «Ольшанка»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22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F4222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36-36-16/002/2011-826 от 29.06.2011</w:t>
            </w:r>
          </w:p>
          <w:p w:rsidR="00EF4222" w:rsidRPr="00BF5905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4222">
              <w:rPr>
                <w:sz w:val="22"/>
                <w:szCs w:val="22"/>
                <w:lang w:eastAsia="en-US"/>
              </w:rPr>
              <w:t>98 273,00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222" w:rsidRPr="00EF4222" w:rsidRDefault="00EF4222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F4222">
              <w:rPr>
                <w:sz w:val="22"/>
                <w:szCs w:val="22"/>
                <w:lang w:eastAsia="en-US"/>
              </w:rPr>
              <w:t>98 273,00</w:t>
            </w:r>
          </w:p>
        </w:tc>
      </w:tr>
    </w:tbl>
    <w:p w:rsidR="005C68CD" w:rsidRDefault="005C68CD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F4222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C68CD"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C68CD"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F4222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</w:t>
      </w:r>
      <w:r w:rsidRPr="00D9667B">
        <w:rPr>
          <w:rFonts w:ascii="Times New Roman" w:hAnsi="Times New Roman"/>
          <w:b w:val="0"/>
          <w:sz w:val="22"/>
          <w:szCs w:val="22"/>
        </w:rPr>
        <w:t>зарегистрирован</w:t>
      </w:r>
      <w:r w:rsidRPr="00D9667B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D9667B">
        <w:rPr>
          <w:rFonts w:ascii="Times New Roman" w:hAnsi="Times New Roman"/>
          <w:b w:val="0"/>
          <w:sz w:val="22"/>
          <w:szCs w:val="22"/>
        </w:rPr>
        <w:t xml:space="preserve"> </w:t>
      </w:r>
      <w:r w:rsidR="00D9667B" w:rsidRPr="00D9667B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D9667B">
        <w:rPr>
          <w:rFonts w:ascii="Times New Roman" w:hAnsi="Times New Roman"/>
          <w:b w:val="0"/>
          <w:sz w:val="22"/>
          <w:szCs w:val="22"/>
        </w:rPr>
        <w:t xml:space="preserve"> (</w:t>
      </w:r>
      <w:r w:rsidR="00D9667B" w:rsidRPr="00D9667B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D9667B">
        <w:rPr>
          <w:rFonts w:ascii="Times New Roman" w:hAnsi="Times New Roman"/>
          <w:b w:val="0"/>
          <w:sz w:val="22"/>
          <w:szCs w:val="22"/>
        </w:rPr>
        <w:t>) заяв</w:t>
      </w:r>
      <w:r w:rsidRPr="00D9667B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D9667B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837DD" w:rsidRPr="00D9667B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5515D9" w:rsidRPr="00D9667B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837DD" w:rsidRPr="00D9667B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5515D9" w:rsidRPr="00D9667B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7837DD" w:rsidRPr="00D9667B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5515D9" w:rsidRPr="00D9667B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7837DD" w:rsidRPr="00D9667B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D9667B">
        <w:rPr>
          <w:rFonts w:ascii="Times New Roman" w:hAnsi="Times New Roman"/>
          <w:b w:val="0"/>
          <w:sz w:val="22"/>
          <w:szCs w:val="22"/>
          <w:lang w:val="ru-RU"/>
        </w:rPr>
        <w:t xml:space="preserve"> лиц, </w:t>
      </w:r>
      <w:r w:rsidR="00D9667B" w:rsidRPr="00D9667B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D9667B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9667B" w:rsidRPr="00D9667B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D9667B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D9667B" w:rsidRPr="00D9667B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5515D9" w:rsidRPr="00D9667B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D9667B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D9667B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D9667B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F4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98 273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EF4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7837DD">
              <w:rPr>
                <w:bCs/>
                <w:sz w:val="22"/>
                <w:szCs w:val="22"/>
              </w:rPr>
              <w:t>7</w:t>
            </w:r>
            <w:r w:rsidR="00EF422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7837D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EF4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37DD"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 xml:space="preserve"> ч. </w:t>
            </w:r>
            <w:r w:rsidR="007837DD">
              <w:rPr>
                <w:sz w:val="22"/>
                <w:szCs w:val="22"/>
              </w:rPr>
              <w:t>3</w:t>
            </w:r>
            <w:r w:rsidR="00EF4222">
              <w:rPr>
                <w:sz w:val="22"/>
                <w:szCs w:val="22"/>
              </w:rPr>
              <w:t>7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7837D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7837DD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EF4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</w:t>
            </w:r>
            <w:r w:rsidR="00EF4222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68CD" w:rsidRDefault="005C68CD" w:rsidP="00EF4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EF422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EF4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</w:t>
            </w:r>
            <w:r w:rsidR="00EF422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68CD" w:rsidRDefault="005C68CD" w:rsidP="00EF4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</w:t>
            </w:r>
            <w:r w:rsidR="00EF42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EF4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</w:t>
            </w:r>
            <w:r w:rsidR="00EF422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68CD" w:rsidRDefault="005C68CD" w:rsidP="00EF4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</w:t>
            </w:r>
            <w:r w:rsidR="00EF42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EF4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</w:t>
            </w:r>
            <w:r w:rsidR="00EF422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68CD" w:rsidRDefault="005C68CD" w:rsidP="00EF4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</w:t>
            </w:r>
            <w:r w:rsidR="00EF42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033ED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0" w:rsidRDefault="00033E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0" w:rsidRDefault="00033ED0" w:rsidP="00033E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0" w:rsidRDefault="00033E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14.02.2020</w:t>
            </w:r>
          </w:p>
          <w:p w:rsidR="00033ED0" w:rsidRDefault="00033ED0" w:rsidP="00033E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0" w:rsidRDefault="00033E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0" w:rsidRDefault="00033E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033ED0" w:rsidRDefault="00033E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EF422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791FB0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«АВАНГАРД-АГРО-Воронеж»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«Земельная компания ЧЕРКИЗОВО»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033ED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0" w:rsidRDefault="00033E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0" w:rsidRDefault="00033ED0" w:rsidP="00AE1F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97963" w:rsidRDefault="00497963" w:rsidP="001A4C39">
      <w:pPr>
        <w:ind w:firstLine="720"/>
        <w:jc w:val="both"/>
        <w:rPr>
          <w:sz w:val="22"/>
          <w:szCs w:val="22"/>
        </w:rPr>
      </w:pPr>
    </w:p>
    <w:p w:rsidR="00497963" w:rsidRDefault="00497963" w:rsidP="001A4C39">
      <w:pPr>
        <w:ind w:firstLine="720"/>
        <w:jc w:val="both"/>
        <w:rPr>
          <w:sz w:val="22"/>
          <w:szCs w:val="22"/>
        </w:rPr>
      </w:pPr>
    </w:p>
    <w:p w:rsidR="00497963" w:rsidRDefault="00497963" w:rsidP="001A4C39">
      <w:pPr>
        <w:ind w:firstLine="720"/>
        <w:jc w:val="both"/>
        <w:rPr>
          <w:sz w:val="22"/>
          <w:szCs w:val="22"/>
        </w:rPr>
      </w:pPr>
    </w:p>
    <w:p w:rsidR="00497963" w:rsidRDefault="00497963" w:rsidP="001A4C39">
      <w:pPr>
        <w:ind w:firstLine="720"/>
        <w:jc w:val="both"/>
        <w:rPr>
          <w:sz w:val="22"/>
          <w:szCs w:val="22"/>
        </w:rPr>
      </w:pPr>
    </w:p>
    <w:p w:rsidR="00497963" w:rsidRDefault="00497963" w:rsidP="001A4C39">
      <w:pPr>
        <w:ind w:firstLine="720"/>
        <w:jc w:val="both"/>
        <w:rPr>
          <w:sz w:val="22"/>
          <w:szCs w:val="22"/>
        </w:rPr>
      </w:pPr>
    </w:p>
    <w:p w:rsidR="00497963" w:rsidRDefault="00497963" w:rsidP="001A4C39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3ED0"/>
    <w:rsid w:val="00044410"/>
    <w:rsid w:val="000A1A3D"/>
    <w:rsid w:val="00101D3E"/>
    <w:rsid w:val="001170FE"/>
    <w:rsid w:val="001A4C39"/>
    <w:rsid w:val="001F7650"/>
    <w:rsid w:val="00221355"/>
    <w:rsid w:val="00284F37"/>
    <w:rsid w:val="003D63AF"/>
    <w:rsid w:val="00497963"/>
    <w:rsid w:val="005515D9"/>
    <w:rsid w:val="005A5BEF"/>
    <w:rsid w:val="005C68CD"/>
    <w:rsid w:val="006365AB"/>
    <w:rsid w:val="00640D47"/>
    <w:rsid w:val="006415DA"/>
    <w:rsid w:val="0065012E"/>
    <w:rsid w:val="007837DD"/>
    <w:rsid w:val="00791FB0"/>
    <w:rsid w:val="008320E2"/>
    <w:rsid w:val="008931BA"/>
    <w:rsid w:val="008B4A0C"/>
    <w:rsid w:val="008E3F53"/>
    <w:rsid w:val="00942E27"/>
    <w:rsid w:val="009A7D34"/>
    <w:rsid w:val="009F66EF"/>
    <w:rsid w:val="00AB46A4"/>
    <w:rsid w:val="00AD1C0D"/>
    <w:rsid w:val="00BF5905"/>
    <w:rsid w:val="00BF7390"/>
    <w:rsid w:val="00D9667B"/>
    <w:rsid w:val="00E46A2A"/>
    <w:rsid w:val="00EB6343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2020-02-17T06:20:00Z</cp:lastPrinted>
  <dcterms:created xsi:type="dcterms:W3CDTF">2020-02-13T13:03:00Z</dcterms:created>
  <dcterms:modified xsi:type="dcterms:W3CDTF">2020-02-17T06:21:00Z</dcterms:modified>
</cp:coreProperties>
</file>